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A9" w:rsidRPr="009674A9" w:rsidRDefault="004C60B3" w:rsidP="009674A9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“I CAN”</w:t>
      </w:r>
      <w:r w:rsidR="009674A9" w:rsidRPr="009674A9">
        <w:rPr>
          <w:rFonts w:ascii="Comic Sans MS" w:hAnsi="Comic Sans MS"/>
          <w:sz w:val="26"/>
          <w:szCs w:val="26"/>
        </w:rPr>
        <w:t xml:space="preserve"> Statements</w:t>
      </w:r>
      <w:r>
        <w:rPr>
          <w:rFonts w:ascii="Comic Sans MS" w:hAnsi="Comic Sans MS"/>
          <w:sz w:val="26"/>
          <w:szCs w:val="26"/>
        </w:rPr>
        <w:t xml:space="preserve"> for Social Studies</w:t>
      </w:r>
      <w:r w:rsidR="009674A9" w:rsidRPr="009674A9">
        <w:rPr>
          <w:rFonts w:ascii="Comic Sans MS" w:hAnsi="Comic Sans MS"/>
          <w:sz w:val="26"/>
          <w:szCs w:val="26"/>
        </w:rPr>
        <w:t>: First Nine Weeks</w:t>
      </w:r>
    </w:p>
    <w:p w:rsidR="009674A9" w:rsidRPr="009674A9" w:rsidRDefault="009674A9" w:rsidP="009674A9">
      <w:pPr>
        <w:rPr>
          <w:rFonts w:ascii="Comic Sans MS" w:hAnsi="Comic Sans MS"/>
          <w:b/>
          <w:sz w:val="26"/>
          <w:szCs w:val="26"/>
        </w:rPr>
      </w:pPr>
      <w:r w:rsidRPr="009674A9">
        <w:rPr>
          <w:rFonts w:ascii="Comic Sans MS" w:hAnsi="Comic Sans MS"/>
          <w:b/>
          <w:sz w:val="26"/>
          <w:szCs w:val="26"/>
        </w:rPr>
        <w:t>Rights and Responsibilities: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how my rights are protected under the United States Constitution.</w:t>
      </w:r>
      <w:bookmarkStart w:id="0" w:name="_GoBack"/>
      <w:bookmarkEnd w:id="0"/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the differences between rights and responsibilities.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the purpose of the first ten amendments (Bill of Rights)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interpret the meaning of each amendment in the Bill of Rights.</w:t>
      </w:r>
    </w:p>
    <w:p w:rsidR="009674A9" w:rsidRPr="009674A9" w:rsidRDefault="009674A9" w:rsidP="009674A9">
      <w:pPr>
        <w:jc w:val="both"/>
        <w:rPr>
          <w:rFonts w:ascii="Comic Sans MS" w:hAnsi="Comic Sans MS"/>
          <w:b/>
          <w:sz w:val="26"/>
          <w:szCs w:val="26"/>
        </w:rPr>
      </w:pPr>
      <w:r w:rsidRPr="009674A9">
        <w:rPr>
          <w:rFonts w:ascii="Comic Sans MS" w:hAnsi="Comic Sans MS"/>
          <w:b/>
          <w:sz w:val="26"/>
          <w:szCs w:val="26"/>
        </w:rPr>
        <w:t>Pre-Civil War, Civil War, and Reconstruction: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 xml:space="preserve">I can identify Uncle Tom’s Cabin and John Brown’s </w:t>
      </w:r>
      <w:proofErr w:type="gramStart"/>
      <w:r w:rsidRPr="009674A9">
        <w:rPr>
          <w:rFonts w:ascii="Comic Sans MS" w:hAnsi="Comic Sans MS"/>
          <w:sz w:val="26"/>
          <w:szCs w:val="26"/>
        </w:rPr>
        <w:t>raid on Harper’s Ferry and explain</w:t>
      </w:r>
      <w:proofErr w:type="gramEnd"/>
      <w:r w:rsidRPr="009674A9">
        <w:rPr>
          <w:rFonts w:ascii="Comic Sans MS" w:hAnsi="Comic Sans MS"/>
          <w:sz w:val="26"/>
          <w:szCs w:val="26"/>
        </w:rPr>
        <w:t xml:space="preserve"> how each of these events was related to the Civil War.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 xml:space="preserve">I can discuss how States’ Rights and slavery increased tensions between the </w:t>
      </w:r>
      <w:proofErr w:type="gramStart"/>
      <w:r w:rsidRPr="009674A9">
        <w:rPr>
          <w:rFonts w:ascii="Comic Sans MS" w:hAnsi="Comic Sans MS"/>
          <w:sz w:val="26"/>
          <w:szCs w:val="26"/>
        </w:rPr>
        <w:t>North and South.</w:t>
      </w:r>
      <w:proofErr w:type="gramEnd"/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identify the following major battles and campaigns: Fort Sumter, Getty</w:t>
      </w:r>
      <w:r w:rsidR="004C60B3">
        <w:rPr>
          <w:rFonts w:ascii="Comic Sans MS" w:hAnsi="Comic Sans MS"/>
          <w:sz w:val="26"/>
          <w:szCs w:val="26"/>
        </w:rPr>
        <w:t>s</w:t>
      </w:r>
      <w:r w:rsidRPr="009674A9">
        <w:rPr>
          <w:rFonts w:ascii="Comic Sans MS" w:hAnsi="Comic Sans MS"/>
          <w:sz w:val="26"/>
          <w:szCs w:val="26"/>
        </w:rPr>
        <w:t>burg, the Atlanta Campaign, Sherman’s March to the Sea, and Appomattox Court House.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describe the role of Abraham Lincoln, Robert E. Lee, Ulysses S. Grant, Jefferson Davis, and Thomas “Stonewall” Jackson</w:t>
      </w:r>
      <w:r>
        <w:rPr>
          <w:rFonts w:ascii="Comic Sans MS" w:hAnsi="Comic Sans MS"/>
          <w:sz w:val="26"/>
          <w:szCs w:val="26"/>
        </w:rPr>
        <w:t>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 xml:space="preserve">I </w:t>
      </w:r>
      <w:r>
        <w:rPr>
          <w:rFonts w:ascii="Comic Sans MS" w:hAnsi="Comic Sans MS"/>
          <w:sz w:val="26"/>
          <w:szCs w:val="26"/>
        </w:rPr>
        <w:t xml:space="preserve">can </w:t>
      </w:r>
      <w:r w:rsidRPr="009674A9">
        <w:rPr>
          <w:rFonts w:ascii="Comic Sans MS" w:hAnsi="Comic Sans MS"/>
          <w:sz w:val="26"/>
          <w:szCs w:val="26"/>
        </w:rPr>
        <w:t>describe the effects of war on the North and South</w:t>
      </w:r>
      <w:r>
        <w:rPr>
          <w:rFonts w:ascii="Comic Sans MS" w:hAnsi="Comic Sans MS"/>
          <w:sz w:val="26"/>
          <w:szCs w:val="26"/>
        </w:rPr>
        <w:t>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describe the 13</w:t>
      </w:r>
      <w:r w:rsidRPr="009674A9">
        <w:rPr>
          <w:rFonts w:ascii="Comic Sans MS" w:hAnsi="Comic Sans MS"/>
          <w:sz w:val="26"/>
          <w:szCs w:val="26"/>
          <w:vertAlign w:val="superscript"/>
        </w:rPr>
        <w:t>th</w:t>
      </w:r>
      <w:r w:rsidRPr="009674A9">
        <w:rPr>
          <w:rFonts w:ascii="Comic Sans MS" w:hAnsi="Comic Sans MS"/>
          <w:sz w:val="26"/>
          <w:szCs w:val="26"/>
        </w:rPr>
        <w:t>, 14</w:t>
      </w:r>
      <w:r w:rsidRPr="009674A9">
        <w:rPr>
          <w:rFonts w:ascii="Comic Sans MS" w:hAnsi="Comic Sans MS"/>
          <w:sz w:val="26"/>
          <w:szCs w:val="26"/>
          <w:vertAlign w:val="superscript"/>
        </w:rPr>
        <w:t>th</w:t>
      </w:r>
      <w:r w:rsidRPr="009674A9">
        <w:rPr>
          <w:rFonts w:ascii="Comic Sans MS" w:hAnsi="Comic Sans MS"/>
          <w:sz w:val="26"/>
          <w:szCs w:val="26"/>
        </w:rPr>
        <w:t>, and 15</w:t>
      </w:r>
      <w:r w:rsidRPr="009674A9">
        <w:rPr>
          <w:rFonts w:ascii="Comic Sans MS" w:hAnsi="Comic Sans MS"/>
          <w:sz w:val="26"/>
          <w:szCs w:val="26"/>
          <w:vertAlign w:val="superscript"/>
        </w:rPr>
        <w:t>th</w:t>
      </w:r>
      <w:r w:rsidRPr="009674A9">
        <w:rPr>
          <w:rFonts w:ascii="Comic Sans MS" w:hAnsi="Comic Sans MS"/>
          <w:sz w:val="26"/>
          <w:szCs w:val="26"/>
        </w:rPr>
        <w:t xml:space="preserve"> Amendments.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the work of the Freedmen’s Bureau.</w:t>
      </w:r>
    </w:p>
    <w:p w:rsidR="009674A9" w:rsidRPr="009674A9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how slavery was replaced by sharecropping.</w:t>
      </w:r>
    </w:p>
    <w:p w:rsidR="009674A9" w:rsidRPr="004C60B3" w:rsidRDefault="009674A9" w:rsidP="009674A9">
      <w:pPr>
        <w:jc w:val="both"/>
        <w:rPr>
          <w:rFonts w:ascii="Comic Sans MS" w:hAnsi="Comic Sans MS"/>
          <w:sz w:val="26"/>
          <w:szCs w:val="26"/>
        </w:rPr>
      </w:pPr>
      <w:r w:rsidRPr="009674A9">
        <w:rPr>
          <w:rFonts w:ascii="Comic Sans MS" w:hAnsi="Comic Sans MS"/>
          <w:sz w:val="26"/>
          <w:szCs w:val="26"/>
        </w:rPr>
        <w:t>I can explain how African Americans were prevented from exer</w:t>
      </w:r>
      <w:r>
        <w:rPr>
          <w:rFonts w:ascii="Comic Sans MS" w:hAnsi="Comic Sans MS"/>
          <w:sz w:val="26"/>
          <w:szCs w:val="26"/>
        </w:rPr>
        <w:t>cising their newly found rights and explain what Jim Crow Laws are.</w:t>
      </w:r>
    </w:p>
    <w:sectPr w:rsidR="009674A9" w:rsidRPr="004C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9"/>
    <w:rsid w:val="004C60B3"/>
    <w:rsid w:val="004D3044"/>
    <w:rsid w:val="009674A9"/>
    <w:rsid w:val="00C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Arrendale</dc:creator>
  <cp:lastModifiedBy>Ashley Patterson</cp:lastModifiedBy>
  <cp:revision>2</cp:revision>
  <cp:lastPrinted>2015-08-12T16:51:00Z</cp:lastPrinted>
  <dcterms:created xsi:type="dcterms:W3CDTF">2017-07-30T00:02:00Z</dcterms:created>
  <dcterms:modified xsi:type="dcterms:W3CDTF">2017-07-30T00:02:00Z</dcterms:modified>
</cp:coreProperties>
</file>